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141" w:rsidRDefault="00543141" w:rsidP="00543141">
      <w:pPr>
        <w:spacing w:after="0" w:line="240" w:lineRule="auto"/>
        <w:jc w:val="center"/>
        <w:rPr>
          <w:rFonts w:ascii="Times New Roman" w:hAnsi="Times New Roman" w:cs="Times New Roman"/>
          <w:b/>
          <w:sz w:val="28"/>
          <w:szCs w:val="28"/>
        </w:rPr>
      </w:pPr>
    </w:p>
    <w:p w:rsidR="00543141" w:rsidRDefault="00543141" w:rsidP="00543141">
      <w:pPr>
        <w:spacing w:after="0" w:line="240" w:lineRule="auto"/>
        <w:jc w:val="center"/>
      </w:pPr>
      <w:r w:rsidRPr="00776542">
        <w:rPr>
          <w:rFonts w:ascii="Times New Roman" w:hAnsi="Times New Roman" w:cs="Times New Roman"/>
          <w:b/>
          <w:sz w:val="28"/>
          <w:szCs w:val="28"/>
        </w:rPr>
        <w:t>Меры безопасности во время весеннего половодья</w:t>
      </w:r>
    </w:p>
    <w:p w:rsidR="00543141" w:rsidRDefault="00543141" w:rsidP="00543141">
      <w:pPr>
        <w:spacing w:after="0" w:line="240" w:lineRule="auto"/>
        <w:ind w:firstLine="709"/>
        <w:jc w:val="center"/>
      </w:pPr>
    </w:p>
    <w:p w:rsidR="00543141" w:rsidRPr="00543141" w:rsidRDefault="00543141" w:rsidP="00543141">
      <w:pPr>
        <w:spacing w:after="0" w:line="240" w:lineRule="auto"/>
        <w:ind w:firstLine="709"/>
        <w:jc w:val="center"/>
        <w:rPr>
          <w:rFonts w:ascii="Times New Roman" w:hAnsi="Times New Roman" w:cs="Times New Roman"/>
          <w:b/>
          <w:sz w:val="28"/>
          <w:szCs w:val="28"/>
        </w:rPr>
      </w:pPr>
      <w:r>
        <w:rPr>
          <w:noProof/>
          <w:lang w:eastAsia="ru-RU"/>
        </w:rPr>
        <w:drawing>
          <wp:inline distT="0" distB="0" distL="0" distR="0">
            <wp:extent cx="1400175" cy="1047750"/>
            <wp:effectExtent l="19050" t="0" r="9525" b="0"/>
            <wp:docPr id="7" name="Рисунок 7" descr="https://im0-tub-ru.yandex.net/i?id=6418c549088feb2dacc64afae1d96a51-l&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6418c549088feb2dacc64afae1d96a51-l&amp;n=13"/>
                    <pic:cNvPicPr>
                      <a:picLocks noChangeAspect="1" noChangeArrowheads="1"/>
                    </pic:cNvPicPr>
                  </pic:nvPicPr>
                  <pic:blipFill>
                    <a:blip r:embed="rId6" cstate="print"/>
                    <a:srcRect/>
                    <a:stretch>
                      <a:fillRect/>
                    </a:stretch>
                  </pic:blipFill>
                  <pic:spPr bwMode="auto">
                    <a:xfrm>
                      <a:off x="0" y="0"/>
                      <a:ext cx="1400175" cy="1047750"/>
                    </a:xfrm>
                    <a:prstGeom prst="rect">
                      <a:avLst/>
                    </a:prstGeom>
                    <a:noFill/>
                    <a:ln w="9525">
                      <a:noFill/>
                      <a:miter lim="800000"/>
                      <a:headEnd/>
                      <a:tailEnd/>
                    </a:ln>
                  </pic:spPr>
                </pic:pic>
              </a:graphicData>
            </a:graphic>
          </wp:inline>
        </w:drawing>
      </w:r>
    </w:p>
    <w:p w:rsidR="00543141" w:rsidRPr="00543141" w:rsidRDefault="00543141" w:rsidP="00543141">
      <w:pPr>
        <w:spacing w:after="0" w:line="240" w:lineRule="auto"/>
        <w:ind w:firstLine="709"/>
        <w:jc w:val="both"/>
        <w:rPr>
          <w:rFonts w:ascii="Times New Roman" w:hAnsi="Times New Roman" w:cs="Times New Roman"/>
          <w:sz w:val="24"/>
          <w:szCs w:val="28"/>
        </w:rPr>
      </w:pPr>
      <w:r w:rsidRPr="00543141">
        <w:rPr>
          <w:rFonts w:ascii="Times New Roman" w:hAnsi="Times New Roman" w:cs="Times New Roman"/>
          <w:sz w:val="24"/>
          <w:szCs w:val="28"/>
        </w:rPr>
        <w:t xml:space="preserve"> Период весеннего половодья особенно опасен для тех, кто живет вблизи реки, пруда или другого  водоема.  Привыкая зимой пользоваться пешеходными переходами по льду, многие забывают об опасности, которую таит лед весной. Переходить реку, пруд, озеро по льду весной опасно. Сходить на не обследованный лед – большой риск. Помните, течение реки сильно подмывает крутые берега. Возможны обвалы. Остерегайтесь любоваться весенним ледоходом с обрывистых берегов. Весной опасно сходить за плотины, запруды. Не забывайте – они могут быть неожиданно сорваны напором льда. Не </w:t>
      </w:r>
      <w:proofErr w:type="gramStart"/>
      <w:r w:rsidRPr="00543141">
        <w:rPr>
          <w:rFonts w:ascii="Times New Roman" w:hAnsi="Times New Roman" w:cs="Times New Roman"/>
          <w:sz w:val="24"/>
          <w:szCs w:val="28"/>
        </w:rPr>
        <w:t>приближайтесь к ледяным заторам… Период половодья требует</w:t>
      </w:r>
      <w:proofErr w:type="gramEnd"/>
      <w:r w:rsidRPr="00543141">
        <w:rPr>
          <w:rFonts w:ascii="Times New Roman" w:hAnsi="Times New Roman" w:cs="Times New Roman"/>
          <w:sz w:val="24"/>
          <w:szCs w:val="28"/>
        </w:rPr>
        <w:t xml:space="preserve">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w:t>
      </w:r>
    </w:p>
    <w:p w:rsidR="00543141" w:rsidRPr="00543141" w:rsidRDefault="00543141" w:rsidP="00543141">
      <w:pPr>
        <w:pStyle w:val="c7"/>
        <w:shd w:val="clear" w:color="auto" w:fill="FFFFFF"/>
        <w:spacing w:before="0" w:beforeAutospacing="0" w:after="0" w:afterAutospacing="0"/>
        <w:ind w:firstLine="709"/>
        <w:jc w:val="center"/>
        <w:rPr>
          <w:b/>
          <w:color w:val="000000"/>
          <w:szCs w:val="28"/>
        </w:rPr>
      </w:pPr>
      <w:r w:rsidRPr="00543141">
        <w:rPr>
          <w:b/>
          <w:iCs/>
          <w:color w:val="000000"/>
          <w:szCs w:val="28"/>
        </w:rPr>
        <w:t>Что делать, если вы провалились  под лёд?</w:t>
      </w:r>
    </w:p>
    <w:p w:rsidR="00543141" w:rsidRPr="00543141" w:rsidRDefault="00543141" w:rsidP="00543141">
      <w:p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Главное – не паниковать и действовать быстро и решительно.</w:t>
      </w:r>
    </w:p>
    <w:p w:rsidR="00543141" w:rsidRPr="00543141" w:rsidRDefault="00543141" w:rsidP="00543141">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не погружаться в воду с головой;</w:t>
      </w:r>
    </w:p>
    <w:p w:rsidR="00543141" w:rsidRPr="00543141" w:rsidRDefault="00543141" w:rsidP="00543141">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позвать помощь;</w:t>
      </w:r>
    </w:p>
    <w:p w:rsidR="00543141" w:rsidRPr="00543141" w:rsidRDefault="00543141" w:rsidP="00543141">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по возможности снять с себя одежду;</w:t>
      </w:r>
    </w:p>
    <w:p w:rsidR="00543141" w:rsidRPr="00543141" w:rsidRDefault="00543141" w:rsidP="00543141">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выбираться нужно в ту сторону, с какой произошло падение;</w:t>
      </w:r>
    </w:p>
    <w:p w:rsidR="00543141" w:rsidRPr="00543141" w:rsidRDefault="00543141" w:rsidP="00543141">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широко расставив руки, без резких движений, постараться наползти на лёд, а затем, набросив ногу на лёд, откатиться;</w:t>
      </w:r>
    </w:p>
    <w:p w:rsidR="00543141" w:rsidRPr="00543141" w:rsidRDefault="00543141" w:rsidP="00543141">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лёжа на спине или груди, проползти 3 - 4 метра по своему следу;</w:t>
      </w:r>
    </w:p>
    <w:p w:rsidR="00543141" w:rsidRPr="00543141" w:rsidRDefault="00543141" w:rsidP="00543141">
      <w:pPr>
        <w:numPr>
          <w:ilvl w:val="0"/>
          <w:numId w:val="1"/>
        </w:numPr>
        <w:shd w:val="clear" w:color="auto" w:fill="FFFFFF"/>
        <w:spacing w:after="0" w:line="240" w:lineRule="auto"/>
        <w:ind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не отдыхая, бежать к ближнему жилью.</w:t>
      </w:r>
    </w:p>
    <w:p w:rsidR="00543141" w:rsidRPr="00543141" w:rsidRDefault="00543141" w:rsidP="00543141">
      <w:pPr>
        <w:shd w:val="clear" w:color="auto" w:fill="FFFFFF"/>
        <w:spacing w:after="0" w:line="240" w:lineRule="auto"/>
        <w:ind w:firstLine="709"/>
        <w:jc w:val="center"/>
        <w:rPr>
          <w:rFonts w:ascii="Times New Roman" w:eastAsia="Times New Roman" w:hAnsi="Times New Roman" w:cs="Times New Roman"/>
          <w:b/>
          <w:color w:val="000000"/>
          <w:sz w:val="24"/>
          <w:szCs w:val="28"/>
          <w:lang w:eastAsia="ru-RU"/>
        </w:rPr>
      </w:pPr>
      <w:r w:rsidRPr="00543141">
        <w:rPr>
          <w:rFonts w:ascii="Times New Roman" w:eastAsia="Times New Roman" w:hAnsi="Times New Roman" w:cs="Times New Roman"/>
          <w:b/>
          <w:iCs/>
          <w:color w:val="000000"/>
          <w:sz w:val="24"/>
          <w:szCs w:val="28"/>
          <w:lang w:eastAsia="ru-RU"/>
        </w:rPr>
        <w:t>Если вы оказались свидетелем несчастного случая на водоёме</w:t>
      </w:r>
      <w:r w:rsidRPr="00543141">
        <w:rPr>
          <w:rFonts w:ascii="Times New Roman" w:eastAsia="Times New Roman" w:hAnsi="Times New Roman" w:cs="Times New Roman"/>
          <w:b/>
          <w:color w:val="000000"/>
          <w:sz w:val="24"/>
          <w:szCs w:val="28"/>
          <w:lang w:eastAsia="ru-RU"/>
        </w:rPr>
        <w:t>:</w:t>
      </w:r>
    </w:p>
    <w:p w:rsidR="00543141" w:rsidRPr="00543141" w:rsidRDefault="00543141" w:rsidP="00543141">
      <w:pPr>
        <w:numPr>
          <w:ilvl w:val="0"/>
          <w:numId w:val="2"/>
        </w:numPr>
        <w:shd w:val="clear" w:color="auto" w:fill="FFFFFF"/>
        <w:spacing w:after="0" w:line="240" w:lineRule="auto"/>
        <w:ind w:left="780"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не теряйтесь, не убегайте домой, а громко зовите помощь;</w:t>
      </w:r>
    </w:p>
    <w:p w:rsidR="00543141" w:rsidRPr="00543141" w:rsidRDefault="00543141" w:rsidP="00543141">
      <w:pPr>
        <w:numPr>
          <w:ilvl w:val="0"/>
          <w:numId w:val="2"/>
        </w:numPr>
        <w:shd w:val="clear" w:color="auto" w:fill="FFFFFF"/>
        <w:spacing w:after="0" w:line="240" w:lineRule="auto"/>
        <w:ind w:left="780"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приближайтесь к пострадавшему ползком, если есть возможность, подложите под себя доску, кусок фанеры или лыжу;</w:t>
      </w:r>
    </w:p>
    <w:p w:rsidR="00543141" w:rsidRPr="00543141" w:rsidRDefault="00543141" w:rsidP="00543141">
      <w:pPr>
        <w:numPr>
          <w:ilvl w:val="0"/>
          <w:numId w:val="2"/>
        </w:numPr>
        <w:shd w:val="clear" w:color="auto" w:fill="FFFFFF"/>
        <w:spacing w:after="0" w:line="240" w:lineRule="auto"/>
        <w:ind w:left="780"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не подползайте к пострадавшему ближе, чем на 3 - 4 метра;</w:t>
      </w:r>
    </w:p>
    <w:p w:rsidR="00543141" w:rsidRPr="00543141" w:rsidRDefault="00543141" w:rsidP="00543141">
      <w:pPr>
        <w:numPr>
          <w:ilvl w:val="0"/>
          <w:numId w:val="2"/>
        </w:numPr>
        <w:shd w:val="clear" w:color="auto" w:fill="FFFFFF"/>
        <w:spacing w:after="0" w:line="240" w:lineRule="auto"/>
        <w:ind w:left="780"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подайте ему палку, шест, верёвку, т. е. любое подручное средство, чтобы помочь выбраться из воды;</w:t>
      </w:r>
    </w:p>
    <w:p w:rsidR="00543141" w:rsidRPr="00543141" w:rsidRDefault="00543141" w:rsidP="00543141">
      <w:pPr>
        <w:numPr>
          <w:ilvl w:val="0"/>
          <w:numId w:val="2"/>
        </w:numPr>
        <w:shd w:val="clear" w:color="auto" w:fill="FFFFFF"/>
        <w:spacing w:after="0" w:line="240" w:lineRule="auto"/>
        <w:ind w:left="780" w:firstLine="709"/>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доставьте в тёплое помещение, по возможности окажите первую помощь.</w:t>
      </w:r>
    </w:p>
    <w:p w:rsidR="00543141" w:rsidRPr="00543141" w:rsidRDefault="00543141" w:rsidP="00543141">
      <w:pPr>
        <w:shd w:val="clear" w:color="auto" w:fill="FFFFFF"/>
        <w:spacing w:after="0" w:line="240" w:lineRule="auto"/>
        <w:ind w:firstLine="709"/>
        <w:jc w:val="center"/>
        <w:textAlignment w:val="baseline"/>
        <w:rPr>
          <w:rFonts w:ascii="Times New Roman" w:eastAsia="Times New Roman" w:hAnsi="Times New Roman" w:cs="Times New Roman"/>
          <w:color w:val="FF0000"/>
          <w:sz w:val="24"/>
          <w:szCs w:val="28"/>
          <w:u w:val="single"/>
          <w:lang w:eastAsia="ru-RU"/>
        </w:rPr>
      </w:pPr>
      <w:r w:rsidRPr="00543141">
        <w:rPr>
          <w:rFonts w:ascii="Times New Roman" w:eastAsia="Times New Roman" w:hAnsi="Times New Roman" w:cs="Times New Roman"/>
          <w:b/>
          <w:bCs/>
          <w:color w:val="FF0000"/>
          <w:sz w:val="24"/>
          <w:szCs w:val="28"/>
          <w:u w:val="single"/>
          <w:bdr w:val="none" w:sz="0" w:space="0" w:color="auto" w:frame="1"/>
          <w:lang w:eastAsia="ru-RU"/>
        </w:rPr>
        <w:t>В период весеннего паводка и ледохода ЗАПРЕЩАЕТСЯ:</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выходить на водоемы;</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переправляться через реку в период ледохода;</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подходить близко к реке в местах затора льда;</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стоять на обрывистом берегу, подвергающемуся разливу и обвалу;</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собираться на мостиках, плотинах и запрудах;</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приближаться к ледяным заторам, отталкивать льдины от берегов;</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измерять глубину реки или любого водоема;</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ходить по льдинам и кататься на них.</w:t>
      </w:r>
    </w:p>
    <w:p w:rsidR="00543141" w:rsidRPr="00543141" w:rsidRDefault="00543141" w:rsidP="00543141">
      <w:pPr>
        <w:shd w:val="clear" w:color="auto" w:fill="FFFFFF"/>
        <w:spacing w:after="0" w:line="240" w:lineRule="auto"/>
        <w:ind w:firstLine="709"/>
        <w:jc w:val="both"/>
        <w:textAlignment w:val="baseline"/>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b/>
          <w:bCs/>
          <w:color w:val="000000"/>
          <w:sz w:val="24"/>
          <w:szCs w:val="28"/>
          <w:bdr w:val="none" w:sz="0" w:space="0" w:color="auto" w:frame="1"/>
          <w:lang w:eastAsia="ru-RU"/>
        </w:rPr>
        <w:t>Помните:</w:t>
      </w:r>
    </w:p>
    <w:p w:rsidR="00543141" w:rsidRPr="00543141" w:rsidRDefault="00543141" w:rsidP="00543141">
      <w:pPr>
        <w:pStyle w:val="a3"/>
        <w:numPr>
          <w:ilvl w:val="0"/>
          <w:numId w:val="3"/>
        </w:numPr>
        <w:spacing w:after="0" w:line="240" w:lineRule="auto"/>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На весеннем льду легко провалиться;</w:t>
      </w:r>
    </w:p>
    <w:p w:rsidR="00543141" w:rsidRPr="00543141" w:rsidRDefault="00543141" w:rsidP="00543141">
      <w:pPr>
        <w:pStyle w:val="a3"/>
        <w:numPr>
          <w:ilvl w:val="0"/>
          <w:numId w:val="3"/>
        </w:numPr>
        <w:spacing w:after="0" w:line="240" w:lineRule="auto"/>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 xml:space="preserve">Быстрее всего процесс распада льда происходит у берегов; </w:t>
      </w:r>
    </w:p>
    <w:p w:rsidR="00543141" w:rsidRPr="00543141" w:rsidRDefault="00543141" w:rsidP="00543141">
      <w:pPr>
        <w:pStyle w:val="a3"/>
        <w:numPr>
          <w:ilvl w:val="0"/>
          <w:numId w:val="3"/>
        </w:numPr>
        <w:spacing w:after="0" w:line="240" w:lineRule="auto"/>
        <w:jc w:val="both"/>
        <w:rPr>
          <w:rFonts w:ascii="Times New Roman" w:eastAsia="Times New Roman" w:hAnsi="Times New Roman" w:cs="Times New Roman"/>
          <w:color w:val="000000"/>
          <w:sz w:val="24"/>
          <w:szCs w:val="28"/>
          <w:lang w:eastAsia="ru-RU"/>
        </w:rPr>
      </w:pPr>
      <w:r w:rsidRPr="00543141">
        <w:rPr>
          <w:rFonts w:ascii="Times New Roman" w:eastAsia="Times New Roman" w:hAnsi="Times New Roman" w:cs="Times New Roman"/>
          <w:color w:val="000000"/>
          <w:sz w:val="24"/>
          <w:szCs w:val="28"/>
          <w:lang w:eastAsia="ru-RU"/>
        </w:rPr>
        <w:t>Весенний лед, покрытый снегом, быстро превращается в рыхлую массу.</w:t>
      </w:r>
    </w:p>
    <w:p w:rsidR="00543141" w:rsidRPr="00543141" w:rsidRDefault="00543141" w:rsidP="00543141">
      <w:pPr>
        <w:spacing w:after="0" w:line="240" w:lineRule="auto"/>
        <w:ind w:firstLine="709"/>
        <w:jc w:val="both"/>
        <w:rPr>
          <w:rFonts w:ascii="Times New Roman" w:eastAsia="Times New Roman" w:hAnsi="Times New Roman" w:cs="Times New Roman"/>
          <w:b/>
          <w:bCs/>
          <w:color w:val="000000"/>
          <w:sz w:val="24"/>
          <w:szCs w:val="28"/>
          <w:bdr w:val="none" w:sz="0" w:space="0" w:color="auto" w:frame="1"/>
          <w:lang w:eastAsia="ru-RU"/>
        </w:rPr>
      </w:pPr>
      <w:r w:rsidRPr="00543141">
        <w:rPr>
          <w:rFonts w:ascii="Times New Roman" w:hAnsi="Times New Roman" w:cs="Times New Roman"/>
          <w:sz w:val="24"/>
          <w:szCs w:val="28"/>
        </w:rPr>
        <w:t xml:space="preserve"> Не подвергайте свою жизнь опасности! Соблюдайте правила поведения на водоемах во время таяния льда, разлива рек и озер.</w:t>
      </w:r>
      <w:r w:rsidRPr="00543141">
        <w:rPr>
          <w:rFonts w:ascii="Times New Roman" w:eastAsia="Times New Roman" w:hAnsi="Times New Roman" w:cs="Times New Roman"/>
          <w:b/>
          <w:bCs/>
          <w:color w:val="000000"/>
          <w:sz w:val="24"/>
          <w:szCs w:val="28"/>
          <w:bdr w:val="none" w:sz="0" w:space="0" w:color="auto" w:frame="1"/>
          <w:lang w:eastAsia="ru-RU"/>
        </w:rPr>
        <w:t xml:space="preserve"> </w:t>
      </w:r>
    </w:p>
    <w:p w:rsidR="00543141" w:rsidRPr="00543141" w:rsidRDefault="00543141" w:rsidP="00543141">
      <w:pPr>
        <w:spacing w:after="0" w:line="240" w:lineRule="auto"/>
        <w:ind w:firstLine="709"/>
        <w:jc w:val="center"/>
        <w:rPr>
          <w:rFonts w:ascii="Times New Roman" w:hAnsi="Times New Roman" w:cs="Times New Roman"/>
          <w:color w:val="FF0000"/>
          <w:sz w:val="24"/>
          <w:szCs w:val="28"/>
        </w:rPr>
      </w:pPr>
      <w:r w:rsidRPr="00543141">
        <w:rPr>
          <w:rFonts w:ascii="Times New Roman" w:eastAsia="Times New Roman" w:hAnsi="Times New Roman" w:cs="Times New Roman"/>
          <w:b/>
          <w:bCs/>
          <w:color w:val="FF0000"/>
          <w:sz w:val="24"/>
          <w:szCs w:val="28"/>
          <w:bdr w:val="none" w:sz="0" w:space="0" w:color="auto" w:frame="1"/>
          <w:lang w:eastAsia="ru-RU"/>
        </w:rPr>
        <w:t>БУДЬТЕ ВНИМАТЕЛЬНЫ И ОСТОРОЖНЫ!</w:t>
      </w:r>
    </w:p>
    <w:p w:rsidR="00543141" w:rsidRPr="00543141" w:rsidRDefault="00543141" w:rsidP="00543141">
      <w:pPr>
        <w:spacing w:after="0" w:line="240" w:lineRule="auto"/>
        <w:ind w:firstLine="709"/>
        <w:jc w:val="center"/>
        <w:rPr>
          <w:rFonts w:ascii="Times New Roman" w:hAnsi="Times New Roman" w:cs="Times New Roman"/>
          <w:color w:val="FF0000"/>
          <w:sz w:val="24"/>
          <w:szCs w:val="28"/>
        </w:rPr>
      </w:pPr>
      <w:r w:rsidRPr="00543141">
        <w:rPr>
          <w:rFonts w:ascii="Times New Roman" w:eastAsia="Times New Roman" w:hAnsi="Times New Roman" w:cs="Times New Roman"/>
          <w:b/>
          <w:bCs/>
          <w:color w:val="FF0000"/>
          <w:sz w:val="24"/>
          <w:szCs w:val="28"/>
          <w:bdr w:val="none" w:sz="0" w:space="0" w:color="auto" w:frame="1"/>
          <w:lang w:eastAsia="ru-RU"/>
        </w:rPr>
        <w:t>ЛЕД ВЕСНОЙ ОПАСЕН!</w:t>
      </w:r>
    </w:p>
    <w:p w:rsidR="0065180D" w:rsidRPr="00543141" w:rsidRDefault="0065180D">
      <w:pPr>
        <w:rPr>
          <w:sz w:val="20"/>
        </w:rPr>
      </w:pPr>
    </w:p>
    <w:sectPr w:rsidR="0065180D" w:rsidRPr="00543141" w:rsidSect="00543141">
      <w:pgSz w:w="11905" w:h="16837"/>
      <w:pgMar w:top="284" w:right="1132" w:bottom="567" w:left="1560" w:header="0" w:footer="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C5224"/>
    <w:multiLevelType w:val="multilevel"/>
    <w:tmpl w:val="F3D6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734D5"/>
    <w:multiLevelType w:val="multilevel"/>
    <w:tmpl w:val="2A7C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D3310E"/>
    <w:multiLevelType w:val="hybridMultilevel"/>
    <w:tmpl w:val="4CDACE7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43141"/>
    <w:rsid w:val="00543141"/>
    <w:rsid w:val="0065180D"/>
    <w:rsid w:val="00FE0B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1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43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43141"/>
    <w:pPr>
      <w:ind w:left="720"/>
      <w:contextualSpacing/>
    </w:pPr>
  </w:style>
  <w:style w:type="paragraph" w:styleId="a4">
    <w:name w:val="Balloon Text"/>
    <w:basedOn w:val="a"/>
    <w:link w:val="a5"/>
    <w:uiPriority w:val="99"/>
    <w:semiHidden/>
    <w:unhideWhenUsed/>
    <w:rsid w:val="0054314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31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93869-22E3-4F4F-9031-0EFB9F65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383</Words>
  <Characters>2184</Characters>
  <Application>Microsoft Office Word</Application>
  <DocSecurity>0</DocSecurity>
  <Lines>18</Lines>
  <Paragraphs>5</Paragraphs>
  <ScaleCrop>false</ScaleCrop>
  <Company>Администрация</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Симоновка</dc:creator>
  <cp:keywords/>
  <dc:description/>
  <cp:lastModifiedBy>Симоновка</cp:lastModifiedBy>
  <cp:revision>1</cp:revision>
  <cp:lastPrinted>2020-02-27T12:02:00Z</cp:lastPrinted>
  <dcterms:created xsi:type="dcterms:W3CDTF">2020-02-27T12:01:00Z</dcterms:created>
  <dcterms:modified xsi:type="dcterms:W3CDTF">2020-02-27T12:03:00Z</dcterms:modified>
</cp:coreProperties>
</file>